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93BE" w14:textId="77777777" w:rsidR="00DC25DC" w:rsidRDefault="00015178">
      <w:pPr>
        <w:pBdr>
          <w:bottom w:val="single" w:sz="4" w:space="1" w:color="000000"/>
        </w:pBdr>
        <w:tabs>
          <w:tab w:val="left" w:pos="3823"/>
          <w:tab w:val="right" w:pos="9638"/>
        </w:tabs>
        <w:spacing w:before="200"/>
        <w:jc w:val="right"/>
        <w:rPr>
          <w:rFonts w:asciiTheme="majorHAnsi" w:hAnsiTheme="majorHAnsi"/>
          <w:b/>
          <w:sz w:val="32"/>
          <w:szCs w:val="32"/>
        </w:rPr>
      </w:pPr>
      <w:bookmarkStart w:id="0" w:name="h.gjdgxs"/>
      <w:bookmarkEnd w:id="0"/>
      <w:r>
        <w:rPr>
          <w:rFonts w:asciiTheme="majorHAnsi" w:hAnsiTheme="majorHAnsi"/>
          <w:b/>
          <w:sz w:val="32"/>
          <w:szCs w:val="32"/>
        </w:rPr>
        <w:t>Čestné prohlášení</w:t>
      </w:r>
    </w:p>
    <w:p w14:paraId="03C598AC" w14:textId="77777777" w:rsidR="00DC25DC" w:rsidRDefault="00015178">
      <w:pPr>
        <w:spacing w:before="240" w:line="360" w:lineRule="auto"/>
        <w:jc w:val="right"/>
        <w:rPr>
          <w:rFonts w:ascii="Calibri Light" w:hAnsi="Calibri Light" w:cs="Calibri Light"/>
        </w:rPr>
      </w:pPr>
      <w:bookmarkStart w:id="1" w:name="h.30j0zll"/>
      <w:bookmarkEnd w:id="1"/>
      <w:r>
        <w:rPr>
          <w:rFonts w:ascii="Calibri Light" w:eastAsia="Calibri Light" w:hAnsi="Calibri Light" w:cs="Calibri Light"/>
          <w:b/>
          <w:sz w:val="24"/>
          <w:szCs w:val="24"/>
        </w:rPr>
        <w:t>o jedinečnosti řešeného projektu a jeho výsledků a výstupů</w:t>
      </w:r>
    </w:p>
    <w:p w14:paraId="4E7EBE3F" w14:textId="638A3E71" w:rsidR="00DC25DC" w:rsidRDefault="00015178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  <w:b/>
        </w:rPr>
        <w:t>Hlavní Žadatel projektu</w:t>
      </w:r>
    </w:p>
    <w:p w14:paraId="6F5566D4" w14:textId="77777777" w:rsidR="00DC25DC" w:rsidRDefault="00015178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Název: </w:t>
      </w:r>
    </w:p>
    <w:p w14:paraId="3A56BB17" w14:textId="77777777" w:rsidR="00DC25DC" w:rsidRDefault="00015178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Sídlo: </w:t>
      </w:r>
    </w:p>
    <w:p w14:paraId="2C5446BC" w14:textId="77777777" w:rsidR="00DC25DC" w:rsidRDefault="00015178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IČ: </w:t>
      </w:r>
    </w:p>
    <w:p w14:paraId="382A6AEC" w14:textId="77777777" w:rsidR="00DC25DC" w:rsidRDefault="00015178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Právní forma: </w:t>
      </w:r>
    </w:p>
    <w:p w14:paraId="4E54A44B" w14:textId="77777777" w:rsidR="00DC25DC" w:rsidRDefault="00015178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>zapsán v obchodním rejstříku vedeném u .......................................... v oddílu ..................., vložka ..............................</w:t>
      </w:r>
    </w:p>
    <w:p w14:paraId="202FB2CE" w14:textId="77777777" w:rsidR="00DC25DC" w:rsidRDefault="00015178">
      <w:pPr>
        <w:spacing w:line="360" w:lineRule="auto"/>
        <w:rPr>
          <w:rFonts w:ascii="Calibri Light" w:hAnsi="Calibri Light" w:cs="Calibri Light"/>
          <w:b/>
        </w:rPr>
      </w:pPr>
      <w:r>
        <w:rPr>
          <w:rFonts w:ascii="Calibri Light" w:eastAsia="Calibri Light" w:hAnsi="Calibri Light" w:cs="Calibri Light"/>
          <w:b/>
        </w:rPr>
        <w:t xml:space="preserve">Číslo projektu: </w:t>
      </w:r>
    </w:p>
    <w:p w14:paraId="60EB4F57" w14:textId="77777777" w:rsidR="00DC25DC" w:rsidRDefault="00015178">
      <w:pPr>
        <w:spacing w:line="360" w:lineRule="auto"/>
        <w:rPr>
          <w:rFonts w:ascii="Calibri Light" w:hAnsi="Calibri Light" w:cs="Calibri Light"/>
          <w:b/>
        </w:rPr>
      </w:pPr>
      <w:r>
        <w:rPr>
          <w:rFonts w:ascii="Calibri Light" w:eastAsia="Calibri Light" w:hAnsi="Calibri Light" w:cs="Calibri Light"/>
          <w:b/>
        </w:rPr>
        <w:t>Název projektu:</w:t>
      </w:r>
      <w:r>
        <w:rPr>
          <w:rFonts w:ascii="Calibri Light" w:eastAsia="Calibri Light" w:hAnsi="Calibri Light" w:cs="Calibri Light"/>
        </w:rPr>
        <w:t xml:space="preserve"> </w:t>
      </w:r>
    </w:p>
    <w:p w14:paraId="3E4FB9E3" w14:textId="77777777" w:rsidR="00DC25DC" w:rsidRDefault="00015178">
      <w:pPr>
        <w:spacing w:after="120" w:line="36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eastAsia="Calibri Light" w:hAnsi="Calibri Light" w:cs="Calibri Light"/>
          <w:b/>
        </w:rPr>
        <w:t>Čestně prohlašuji, že:</w:t>
      </w:r>
    </w:p>
    <w:p w14:paraId="139B07EB" w14:textId="77777777" w:rsidR="00DC25DC" w:rsidRDefault="00015178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>mi není známo, že by projekt, výsledky či cíle projektu byly řešeny v jakémkoliv jiném projektu podporovaném z veřejného rozpočtu, a to tuzemským ani zahraničním poskytovatelem,</w:t>
      </w:r>
    </w:p>
    <w:p w14:paraId="3D8B7CAA" w14:textId="77777777" w:rsidR="00DC25DC" w:rsidRDefault="00015178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zdržím se v budoucnu jakéhokoliv jednání, které by vedlo k souběhu veřejného financování projektu, jeho cílů či výsledků, </w:t>
      </w:r>
    </w:p>
    <w:p w14:paraId="2B3A6BBD" w14:textId="77777777" w:rsidR="00DC25DC" w:rsidRDefault="00015178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>v případě, že se hodnověrně dozvím o duplicitním financování projektu, cílů, či výsledků, jakožto skutečnosti na mé vůli nezávislé, oznámím tuto skutečnost bez zbytečného odkladu poskytovateli,</w:t>
      </w:r>
    </w:p>
    <w:p w14:paraId="7B43ED4D" w14:textId="10C5B95C" w:rsidR="00DC25DC" w:rsidRDefault="00015178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>projekt je v souladu s podmínkami 3. Výzvy k podávání projektů Národního koordinačního centra (</w:t>
      </w:r>
      <w:proofErr w:type="spellStart"/>
      <w:r>
        <w:rPr>
          <w:rFonts w:ascii="Calibri Light" w:eastAsia="Calibri Light" w:hAnsi="Calibri Light" w:cs="Calibri Light"/>
        </w:rPr>
        <w:t>CyberCertification</w:t>
      </w:r>
      <w:proofErr w:type="spellEnd"/>
      <w:r>
        <w:rPr>
          <w:rFonts w:ascii="Calibri Light" w:eastAsia="Calibri Light" w:hAnsi="Calibri Light" w:cs="Calibri Light"/>
        </w:rPr>
        <w:t xml:space="preserve"> </w:t>
      </w:r>
      <w:proofErr w:type="spellStart"/>
      <w:r>
        <w:rPr>
          <w:rFonts w:ascii="Calibri Light" w:eastAsia="Calibri Light" w:hAnsi="Calibri Light" w:cs="Calibri Light"/>
        </w:rPr>
        <w:t>Boost</w:t>
      </w:r>
      <w:proofErr w:type="spellEnd"/>
      <w:r>
        <w:rPr>
          <w:rFonts w:ascii="Calibri Light" w:eastAsia="Calibri Light" w:hAnsi="Calibri Light" w:cs="Calibri Light"/>
        </w:rPr>
        <w:t>: Podpora budování kapacit pro kybernetickou odolnost produktů),</w:t>
      </w:r>
    </w:p>
    <w:p w14:paraId="77F39349" w14:textId="77777777" w:rsidR="00DC25DC" w:rsidRDefault="00015178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>projekt prošel interním schvalovacím procesem a pro případ rozhodnutí o jeho podpoře je možné zahájit jeho realizaci,</w:t>
      </w:r>
    </w:p>
    <w:p w14:paraId="56666283" w14:textId="77777777" w:rsidR="00DC25DC" w:rsidRDefault="00015178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>uchazeč a v případě podání žádosti konsorciem též členové konsorcia splňují kvalifikační podmínky výzvy.</w:t>
      </w:r>
    </w:p>
    <w:p w14:paraId="30DE1355" w14:textId="77777777" w:rsidR="00DC25DC" w:rsidRDefault="00DC25DC">
      <w:pPr>
        <w:spacing w:before="120" w:after="0"/>
        <w:jc w:val="both"/>
        <w:rPr>
          <w:rFonts w:ascii="Calibri Light" w:hAnsi="Calibri Light" w:cs="Calibri Light"/>
        </w:rPr>
      </w:pPr>
    </w:p>
    <w:p w14:paraId="52987241" w14:textId="77777777" w:rsidR="00DC25DC" w:rsidRDefault="00DC25DC">
      <w:pPr>
        <w:spacing w:before="120" w:after="0"/>
        <w:jc w:val="both"/>
        <w:rPr>
          <w:rFonts w:ascii="Calibri Light" w:hAnsi="Calibri Light" w:cs="Calibri Light"/>
        </w:rPr>
      </w:pPr>
    </w:p>
    <w:p w14:paraId="3D64014E" w14:textId="77777777" w:rsidR="00DC25DC" w:rsidRDefault="00015178">
      <w:pPr>
        <w:spacing w:before="120" w:after="0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>V……………… dne …………………….</w:t>
      </w:r>
    </w:p>
    <w:p w14:paraId="4092D112" w14:textId="77777777" w:rsidR="00DC25DC" w:rsidRDefault="00015178">
      <w:pPr>
        <w:spacing w:before="120" w:after="0"/>
        <w:ind w:left="6480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     …………………………………………..</w:t>
      </w:r>
    </w:p>
    <w:p w14:paraId="5B6B812B" w14:textId="0C64C4EF" w:rsidR="00DC25DC" w:rsidRDefault="006168F7">
      <w:pPr>
        <w:jc w:val="right"/>
        <w:rPr>
          <w:rFonts w:ascii="Calibri Light" w:hAnsi="Calibri Light" w:cs="Calibri Light"/>
          <w:i/>
        </w:rPr>
      </w:pPr>
      <w:sdt>
        <w:sdtPr>
          <w:rPr>
            <w:rFonts w:ascii="Calibri Light" w:eastAsia="Calibri Light" w:hAnsi="Calibri Light" w:cs="Calibri Light"/>
            <w:i/>
          </w:rPr>
          <w:id w:val="748999618"/>
          <w:placeholder>
            <w:docPart w:val="1D0136DB48C94B178A917DCBDA442E82"/>
          </w:placeholder>
        </w:sdtPr>
        <w:sdtEndPr/>
        <w:sdtContent>
          <w:r w:rsidR="00015178">
            <w:rPr>
              <w:rFonts w:ascii="Calibri Light" w:eastAsia="Calibri Light" w:hAnsi="Calibri Light" w:cs="Calibri Light"/>
              <w:i/>
            </w:rPr>
            <w:t>jméno a příjmení statutárního zástupce hlavního Žadatele</w:t>
          </w:r>
        </w:sdtContent>
      </w:sdt>
      <w:r w:rsidR="00015178">
        <w:rPr>
          <w:rFonts w:ascii="Calibri Light" w:eastAsia="Calibri Light" w:hAnsi="Calibri Light" w:cs="Calibri Light"/>
          <w:i/>
        </w:rPr>
        <w:t xml:space="preserve"> </w:t>
      </w:r>
      <w:r w:rsidR="00015178">
        <w:rPr>
          <w:rFonts w:ascii="Calibri Light" w:eastAsia="Calibri Light" w:hAnsi="Calibri Light" w:cs="Calibri Light"/>
          <w:i/>
        </w:rPr>
        <w:tab/>
      </w:r>
    </w:p>
    <w:p w14:paraId="46474276" w14:textId="77777777" w:rsidR="00DC25DC" w:rsidRDefault="00DC25DC">
      <w:pPr>
        <w:spacing w:before="120" w:after="0"/>
        <w:rPr>
          <w:rFonts w:ascii="Calibri Light" w:hAnsi="Calibri Light" w:cs="Calibri Light"/>
        </w:rPr>
      </w:pPr>
    </w:p>
    <w:sectPr w:rsidR="00DC2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5171" w14:textId="77777777" w:rsidR="00DC25DC" w:rsidRDefault="00015178">
      <w:pPr>
        <w:spacing w:after="0" w:line="240" w:lineRule="auto"/>
      </w:pPr>
      <w:r>
        <w:separator/>
      </w:r>
    </w:p>
  </w:endnote>
  <w:endnote w:type="continuationSeparator" w:id="0">
    <w:p w14:paraId="7A26AC5F" w14:textId="77777777" w:rsidR="00DC25DC" w:rsidRDefault="000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CB17" w14:textId="21FADFA5" w:rsidR="00DC25DC" w:rsidRDefault="000151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6285EC" wp14:editId="5B7297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88355" cy="368935"/>
              <wp:effectExtent l="0" t="0" r="17145" b="0"/>
              <wp:wrapNone/>
              <wp:docPr id="83755880" name="Textové pole 5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83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BEFE3" w14:textId="751E95F4" w:rsidR="00015178" w:rsidRPr="00015178" w:rsidRDefault="00015178" w:rsidP="00015178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15178">
                            <w:rPr>
                              <w:noProof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285E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 informace jsou určeny pro volnou distribuci. Více informací o TLP označení: https://nukib.gov.cz/cs/TLP" style="position:absolute;margin-left:0;margin-top:0;width:463.6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0EABEFE3" w14:textId="751E95F4" w:rsidR="00015178" w:rsidRPr="00015178" w:rsidRDefault="00015178" w:rsidP="00015178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15178">
                      <w:rPr>
                        <w:noProof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45B7" w14:textId="50B4124C" w:rsidR="00DC25DC" w:rsidRDefault="00015178">
    <w:pPr>
      <w:tabs>
        <w:tab w:val="center" w:pos="4536"/>
        <w:tab w:val="right" w:pos="9072"/>
      </w:tabs>
      <w:spacing w:after="680" w:line="240" w:lineRule="auto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2EC50D" wp14:editId="110221D0">
              <wp:simplePos x="7239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88355" cy="368935"/>
              <wp:effectExtent l="0" t="0" r="17145" b="0"/>
              <wp:wrapNone/>
              <wp:docPr id="1833636294" name="Textové pole 6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83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7F25D" w14:textId="0B897CC8" w:rsidR="00015178" w:rsidRPr="00015178" w:rsidRDefault="00015178" w:rsidP="00015178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15178">
                            <w:rPr>
                              <w:noProof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EC50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CLEAR informace jsou určeny pro volnou distribuci. Více informací o TLP označení: https://nukib.gov.cz/cs/TLP" style="position:absolute;left:0;text-align:left;margin-left:0;margin-top:0;width:463.6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427F25D" w14:textId="0B897CC8" w:rsidR="00015178" w:rsidRPr="00015178" w:rsidRDefault="00015178" w:rsidP="00015178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15178">
                      <w:rPr>
                        <w:noProof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CEB5" w14:textId="2FFA4EF9" w:rsidR="00DC25DC" w:rsidRDefault="000151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B472F6" wp14:editId="6BE02A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88355" cy="368935"/>
              <wp:effectExtent l="0" t="0" r="17145" b="0"/>
              <wp:wrapNone/>
              <wp:docPr id="436294186" name="Textové pole 4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83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358FE" w14:textId="36F9E110" w:rsidR="00015178" w:rsidRPr="00015178" w:rsidRDefault="00015178" w:rsidP="00015178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15178">
                            <w:rPr>
                              <w:noProof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472F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LP:CLEAR informace jsou určeny pro volnou distribuci. Více informací o TLP označení: https://nukib.gov.cz/cs/TLP" style="position:absolute;margin-left:0;margin-top:0;width:463.6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518358FE" w14:textId="36F9E110" w:rsidR="00015178" w:rsidRPr="00015178" w:rsidRDefault="00015178" w:rsidP="00015178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15178">
                      <w:rPr>
                        <w:noProof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F796" w14:textId="77777777" w:rsidR="00DC25DC" w:rsidRDefault="00015178">
      <w:pPr>
        <w:spacing w:after="0" w:line="240" w:lineRule="auto"/>
      </w:pPr>
      <w:r>
        <w:separator/>
      </w:r>
    </w:p>
  </w:footnote>
  <w:footnote w:type="continuationSeparator" w:id="0">
    <w:p w14:paraId="7777BE12" w14:textId="77777777" w:rsidR="00DC25DC" w:rsidRDefault="00015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41AE" w14:textId="0A1C3B2F" w:rsidR="00DC25DC" w:rsidRDefault="0001517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1728C1" wp14:editId="054B1D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68935"/>
              <wp:effectExtent l="0" t="0" r="11430" b="12065"/>
              <wp:wrapNone/>
              <wp:docPr id="657118939" name="Textové pole 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42888" w14:textId="77E3AE43" w:rsidR="00015178" w:rsidRPr="00015178" w:rsidRDefault="00015178" w:rsidP="00015178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15178">
                            <w:rPr>
                              <w:noProof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728C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" style="position:absolute;margin-left:0;margin-top:0;width:42.6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942888" w14:textId="77E3AE43" w:rsidR="00015178" w:rsidRPr="00015178" w:rsidRDefault="00015178" w:rsidP="00015178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15178">
                      <w:rPr>
                        <w:noProof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F4F0" w14:textId="1BE122DF" w:rsidR="00DC25DC" w:rsidRDefault="0001517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038753" wp14:editId="5F601431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68935"/>
              <wp:effectExtent l="0" t="0" r="11430" b="12065"/>
              <wp:wrapNone/>
              <wp:docPr id="912692913" name="Textové pole 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D4631" w14:textId="062A8AD0" w:rsidR="00015178" w:rsidRPr="00015178" w:rsidRDefault="00015178" w:rsidP="00015178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15178">
                            <w:rPr>
                              <w:noProof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387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CLEAR" style="position:absolute;margin-left:0;margin-top:0;width:42.6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76D4631" w14:textId="062A8AD0" w:rsidR="00015178" w:rsidRPr="00015178" w:rsidRDefault="00015178" w:rsidP="00015178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15178">
                      <w:rPr>
                        <w:noProof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AD6153" w14:textId="77777777" w:rsidR="00DC25DC" w:rsidRDefault="00DC25DC">
    <w:pPr>
      <w:pStyle w:val="Zhlav"/>
    </w:pPr>
  </w:p>
  <w:p w14:paraId="677B613A" w14:textId="77777777" w:rsidR="00DC25DC" w:rsidRDefault="00DC25DC">
    <w:pPr>
      <w:pStyle w:val="Zhlav"/>
    </w:pPr>
  </w:p>
  <w:p w14:paraId="034DD121" w14:textId="77777777" w:rsidR="00DC25DC" w:rsidRDefault="00015178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716BD70" wp14:editId="4E6E56D7">
              <wp:extent cx="924088" cy="354563"/>
              <wp:effectExtent l="0" t="0" r="3175" b="1270"/>
              <wp:docPr id="1" name="Picture 1" descr="A blue and red text with a blue star and a blue square with a blue star and a blue square with a blue star and a blue circle with a blue star and a blue star with a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63792" name="Picture 1" descr="A blue and red text with a blue star and a blue square with a blue star and a blue square with a blue star and a blue circle with a blue star and a blue star with a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92381" cy="3807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2.76pt;height:27.92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5B5C9768" w14:textId="77777777" w:rsidR="00DC25DC" w:rsidRDefault="00DC25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403B" w14:textId="1083F989" w:rsidR="00DC25DC" w:rsidRDefault="0001517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8A9E1" wp14:editId="4BE093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68935"/>
              <wp:effectExtent l="0" t="0" r="11430" b="12065"/>
              <wp:wrapNone/>
              <wp:docPr id="1224983284" name="Textové pole 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04399" w14:textId="544E08C4" w:rsidR="00015178" w:rsidRPr="00015178" w:rsidRDefault="00015178" w:rsidP="00015178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15178">
                            <w:rPr>
                              <w:noProof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8A9E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TLP:CLEAR" style="position:absolute;margin-left:0;margin-top:0;width:42.6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9A04399" w14:textId="544E08C4" w:rsidR="00015178" w:rsidRPr="00015178" w:rsidRDefault="00015178" w:rsidP="00015178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15178">
                      <w:rPr>
                        <w:noProof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DB4"/>
    <w:multiLevelType w:val="multilevel"/>
    <w:tmpl w:val="7548C978"/>
    <w:lvl w:ilvl="0">
      <w:start w:val="7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 w15:restartNumberingAfterBreak="0">
    <w:nsid w:val="15C43F84"/>
    <w:multiLevelType w:val="multilevel"/>
    <w:tmpl w:val="F27C0CD6"/>
    <w:lvl w:ilvl="0">
      <w:start w:val="7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378D6A98"/>
    <w:multiLevelType w:val="multilevel"/>
    <w:tmpl w:val="434408A6"/>
    <w:lvl w:ilvl="0">
      <w:start w:val="1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" w15:restartNumberingAfterBreak="0">
    <w:nsid w:val="380843C9"/>
    <w:multiLevelType w:val="multilevel"/>
    <w:tmpl w:val="554CDB80"/>
    <w:lvl w:ilvl="0">
      <w:start w:val="5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390354DE"/>
    <w:multiLevelType w:val="multilevel"/>
    <w:tmpl w:val="FCEEE6AC"/>
    <w:lvl w:ilvl="0">
      <w:start w:val="6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" w15:restartNumberingAfterBreak="0">
    <w:nsid w:val="3955380C"/>
    <w:multiLevelType w:val="multilevel"/>
    <w:tmpl w:val="ADD0A5A2"/>
    <w:lvl w:ilvl="0">
      <w:start w:val="3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" w15:restartNumberingAfterBreak="0">
    <w:nsid w:val="3C3172F4"/>
    <w:multiLevelType w:val="multilevel"/>
    <w:tmpl w:val="73DADAB2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559FC"/>
    <w:multiLevelType w:val="multilevel"/>
    <w:tmpl w:val="C4E89A72"/>
    <w:lvl w:ilvl="0">
      <w:start w:val="4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3EF85E94"/>
    <w:multiLevelType w:val="multilevel"/>
    <w:tmpl w:val="2214A244"/>
    <w:lvl w:ilvl="0">
      <w:start w:val="1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9" w15:restartNumberingAfterBreak="0">
    <w:nsid w:val="456C0D2B"/>
    <w:multiLevelType w:val="multilevel"/>
    <w:tmpl w:val="DAD005F6"/>
    <w:lvl w:ilvl="0">
      <w:start w:val="2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0" w15:restartNumberingAfterBreak="0">
    <w:nsid w:val="4B414C48"/>
    <w:multiLevelType w:val="multilevel"/>
    <w:tmpl w:val="71B4858E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1" w15:restartNumberingAfterBreak="0">
    <w:nsid w:val="503D6E9C"/>
    <w:multiLevelType w:val="multilevel"/>
    <w:tmpl w:val="57F84366"/>
    <w:lvl w:ilvl="0">
      <w:start w:val="4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2" w15:restartNumberingAfterBreak="0">
    <w:nsid w:val="51D758BF"/>
    <w:multiLevelType w:val="multilevel"/>
    <w:tmpl w:val="A1CED344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 w15:restartNumberingAfterBreak="0">
    <w:nsid w:val="58FF016E"/>
    <w:multiLevelType w:val="multilevel"/>
    <w:tmpl w:val="2B50207C"/>
    <w:lvl w:ilvl="0">
      <w:start w:val="2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4" w15:restartNumberingAfterBreak="0">
    <w:nsid w:val="5DB07029"/>
    <w:multiLevelType w:val="multilevel"/>
    <w:tmpl w:val="60786B18"/>
    <w:lvl w:ilvl="0">
      <w:start w:val="8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5" w15:restartNumberingAfterBreak="0">
    <w:nsid w:val="67D10BD6"/>
    <w:multiLevelType w:val="multilevel"/>
    <w:tmpl w:val="72DA9312"/>
    <w:lvl w:ilvl="0">
      <w:start w:val="5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6" w15:restartNumberingAfterBreak="0">
    <w:nsid w:val="6E71291D"/>
    <w:multiLevelType w:val="multilevel"/>
    <w:tmpl w:val="EB5CD7AC"/>
    <w:lvl w:ilvl="0">
      <w:start w:val="3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7" w15:restartNumberingAfterBreak="0">
    <w:nsid w:val="742D20D6"/>
    <w:multiLevelType w:val="multilevel"/>
    <w:tmpl w:val="CAA01AD0"/>
    <w:lvl w:ilvl="0">
      <w:start w:val="4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 w16cid:durableId="1198546167">
    <w:abstractNumId w:val="9"/>
  </w:num>
  <w:num w:numId="2" w16cid:durableId="1398166388">
    <w:abstractNumId w:val="2"/>
  </w:num>
  <w:num w:numId="3" w16cid:durableId="171379463">
    <w:abstractNumId w:val="8"/>
  </w:num>
  <w:num w:numId="4" w16cid:durableId="1211183333">
    <w:abstractNumId w:val="13"/>
  </w:num>
  <w:num w:numId="5" w16cid:durableId="1215701444">
    <w:abstractNumId w:val="16"/>
  </w:num>
  <w:num w:numId="6" w16cid:durableId="1546407762">
    <w:abstractNumId w:val="12"/>
  </w:num>
  <w:num w:numId="7" w16cid:durableId="18435378">
    <w:abstractNumId w:val="14"/>
  </w:num>
  <w:num w:numId="8" w16cid:durableId="1694108780">
    <w:abstractNumId w:val="10"/>
  </w:num>
  <w:num w:numId="9" w16cid:durableId="1836260448">
    <w:abstractNumId w:val="17"/>
  </w:num>
  <w:num w:numId="10" w16cid:durableId="810248769">
    <w:abstractNumId w:val="0"/>
  </w:num>
  <w:num w:numId="11" w16cid:durableId="1767991872">
    <w:abstractNumId w:val="4"/>
  </w:num>
  <w:num w:numId="12" w16cid:durableId="501238575">
    <w:abstractNumId w:val="15"/>
  </w:num>
  <w:num w:numId="13" w16cid:durableId="1971982466">
    <w:abstractNumId w:val="11"/>
  </w:num>
  <w:num w:numId="14" w16cid:durableId="2103720287">
    <w:abstractNumId w:val="5"/>
  </w:num>
  <w:num w:numId="15" w16cid:durableId="276982759">
    <w:abstractNumId w:val="1"/>
  </w:num>
  <w:num w:numId="16" w16cid:durableId="1258946770">
    <w:abstractNumId w:val="7"/>
  </w:num>
  <w:num w:numId="17" w16cid:durableId="81268405">
    <w:abstractNumId w:val="3"/>
  </w:num>
  <w:num w:numId="18" w16cid:durableId="1184786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DC"/>
    <w:rsid w:val="00015178"/>
    <w:rsid w:val="003E5C58"/>
    <w:rsid w:val="0052712E"/>
    <w:rsid w:val="006168F7"/>
    <w:rsid w:val="00D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FA5C"/>
  <w15:docId w15:val="{D5A0EBAD-75A4-4450-A20D-4397CD6A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link w:val="PodnadpisChar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015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0136DB48C94B178A917DCBDA442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3D1C8-E88A-4445-8A56-E8AEFE57A45D}"/>
      </w:docPartPr>
      <w:docPartBody>
        <w:p w:rsidR="00461FD8" w:rsidRDefault="00461FD8">
          <w:pPr>
            <w:pStyle w:val="1D0136DB48C94B178A917DCBDA442E8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FD8" w:rsidRDefault="00461FD8">
      <w:pPr>
        <w:spacing w:after="0" w:line="240" w:lineRule="auto"/>
      </w:pPr>
      <w:r>
        <w:separator/>
      </w:r>
    </w:p>
  </w:endnote>
  <w:endnote w:type="continuationSeparator" w:id="0">
    <w:p w:rsidR="00461FD8" w:rsidRDefault="00461FD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FD8" w:rsidRDefault="00461FD8">
      <w:pPr>
        <w:spacing w:after="0" w:line="240" w:lineRule="auto"/>
      </w:pPr>
      <w:r>
        <w:separator/>
      </w:r>
    </w:p>
  </w:footnote>
  <w:footnote w:type="continuationSeparator" w:id="0">
    <w:p w:rsidR="00461FD8" w:rsidRDefault="00461FD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D8"/>
    <w:rsid w:val="003E5C58"/>
    <w:rsid w:val="00461FD8"/>
    <w:rsid w:val="0052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Zstupntext">
    <w:name w:val="Placeholder Text"/>
    <w:basedOn w:val="Standardnpsmoodstavce"/>
    <w:uiPriority w:val="99"/>
    <w:semiHidden/>
  </w:style>
  <w:style w:type="paragraph" w:customStyle="1" w:styleId="1D0136DB48C94B178A917DCBDA442E82">
    <w:name w:val="1D0136DB48C94B178A917DCBDA442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8dc3dfd-334f-4ae8-9e6e-81ab9cd1438d}" enabled="1" method="Privileged" siteId="{f9f8419e-c286-461b-9e6d-0ba6b1d5234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1160</Characters>
  <Application>Microsoft Office Word</Application>
  <DocSecurity>0</DocSecurity>
  <Lines>9</Lines>
  <Paragraphs>2</Paragraphs>
  <ScaleCrop>false</ScaleCrop>
  <Company>TA ČR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Paclíková</dc:creator>
  <cp:lastModifiedBy>Švec Jan</cp:lastModifiedBy>
  <cp:revision>7</cp:revision>
  <dcterms:created xsi:type="dcterms:W3CDTF">2024-11-07T09:52:00Z</dcterms:created>
  <dcterms:modified xsi:type="dcterms:W3CDTF">2025-08-28T07:10:00Z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4903c2f4,272ad6db,366696b1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TLP:CLEAR</vt:lpwstr>
  </property>
  <property fmtid="{D5CDD505-2E9C-101B-9397-08002B2CF9AE}" pid="5" name="ClassificationContentMarkingFooterShapeIds">
    <vt:lpwstr>1a01522a,4fe0368,6d4b11c6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TLP:CLEAR informace jsou určeny pro volnou distribuci. Více informací o TLP označení: https://nukib.gov.cz/cs/TLP</vt:lpwstr>
  </property>
</Properties>
</file>